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CC51E" w14:textId="487F9EDB" w:rsidR="00C94D43" w:rsidRPr="00C94D43" w:rsidRDefault="00C94D43" w:rsidP="00C94D4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lang w:eastAsia="el-GR"/>
        </w:rPr>
      </w:pPr>
      <w:r w:rsidRPr="00C94D43">
        <w:rPr>
          <w:rFonts w:ascii="Arial" w:eastAsia="Times New Roman" w:hAnsi="Arial" w:cs="Arial"/>
          <w:b/>
          <w:bCs/>
          <w:lang w:eastAsia="el-GR"/>
        </w:rPr>
        <w:t>ΟΝΟΜΑΤΕΠΩΝΥΜΟ</w:t>
      </w:r>
      <w:r>
        <w:rPr>
          <w:rFonts w:ascii="Arial" w:eastAsia="Times New Roman" w:hAnsi="Arial" w:cs="Arial"/>
          <w:b/>
          <w:bCs/>
          <w:lang w:eastAsia="el-GR"/>
        </w:rPr>
        <w:t xml:space="preserve">: Δρ. </w:t>
      </w:r>
      <w:r w:rsidRPr="00C94D43">
        <w:rPr>
          <w:rFonts w:ascii="Arial" w:eastAsia="Times New Roman" w:hAnsi="Arial" w:cs="Arial"/>
          <w:b/>
          <w:bCs/>
          <w:lang w:eastAsia="el-GR"/>
        </w:rPr>
        <w:t>ΒΙΡΓΙΝΙΑ ΠΟΛΙΤΗ</w:t>
      </w:r>
    </w:p>
    <w:p w14:paraId="4772C519" w14:textId="62FE0C4D" w:rsidR="00C94D43" w:rsidRPr="00C94D43" w:rsidRDefault="00C94D43" w:rsidP="00C94D43">
      <w:pPr>
        <w:spacing w:after="0" w:line="240" w:lineRule="auto"/>
        <w:rPr>
          <w:rFonts w:ascii="Arial" w:eastAsia="Times New Roman" w:hAnsi="Arial" w:cs="Arial"/>
          <w:lang w:eastAsia="el-GR"/>
        </w:rPr>
      </w:pPr>
    </w:p>
    <w:p w14:paraId="19002893" w14:textId="77777777" w:rsidR="00C94D43" w:rsidRPr="00C94D43" w:rsidRDefault="00C94D43" w:rsidP="00C94D4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el-GR"/>
        </w:rPr>
      </w:pPr>
      <w:r w:rsidRPr="00C94D43">
        <w:rPr>
          <w:rFonts w:ascii="Arial" w:eastAsia="Times New Roman" w:hAnsi="Arial" w:cs="Arial"/>
          <w:b/>
          <w:bCs/>
          <w:lang w:eastAsia="el-GR"/>
        </w:rPr>
        <w:t>Ειδικότητα:</w:t>
      </w:r>
    </w:p>
    <w:p w14:paraId="362156BC" w14:textId="77777777" w:rsidR="00C94D43" w:rsidRPr="00C94D43" w:rsidRDefault="00C94D43" w:rsidP="00C94D43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l-GR"/>
        </w:rPr>
      </w:pPr>
      <w:r w:rsidRPr="00C94D43">
        <w:rPr>
          <w:rFonts w:ascii="Arial" w:eastAsia="Times New Roman" w:hAnsi="Arial" w:cs="Arial"/>
          <w:bCs/>
          <w:lang w:eastAsia="el-GR"/>
        </w:rPr>
        <w:t>Εκπαιδευτική Ψυχολογία, Εκπαίδευση Ενηλίκων, Διαπολιτισμική Εκπαίδευση και Ανάπτυξη Ανθρώπινου Δυναμικού</w:t>
      </w:r>
    </w:p>
    <w:p w14:paraId="38094124" w14:textId="77777777" w:rsidR="00C94D43" w:rsidRPr="00C94D43" w:rsidRDefault="00C94D43" w:rsidP="00C94D43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lang w:eastAsia="el-GR"/>
        </w:rPr>
      </w:pPr>
      <w:r w:rsidRPr="00C94D43">
        <w:rPr>
          <w:rFonts w:ascii="Arial" w:eastAsia="Times New Roman" w:hAnsi="Arial" w:cs="Arial"/>
          <w:b/>
          <w:bCs/>
          <w:lang w:eastAsia="el-GR"/>
        </w:rPr>
        <w:t>Σπουδές:</w:t>
      </w:r>
    </w:p>
    <w:p w14:paraId="5614C98F" w14:textId="77777777" w:rsidR="00C94D43" w:rsidRPr="00C94D43" w:rsidRDefault="00C94D43" w:rsidP="00C94D4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eastAsia="el-GR"/>
        </w:rPr>
      </w:pPr>
      <w:r w:rsidRPr="00C94D43">
        <w:rPr>
          <w:rFonts w:ascii="Arial" w:eastAsia="Times New Roman" w:hAnsi="Arial" w:cs="Arial"/>
          <w:bCs/>
          <w:lang w:eastAsia="el-GR"/>
        </w:rPr>
        <w:t>Διδάκτορας του Τμήματος Επιστήμης Φυσικής Αγωγής και Αθλητισμού του Αριστοτελείου Πανεπιστημίου Θεσσαλονίκης</w:t>
      </w:r>
      <w:r w:rsidRPr="00C94D43">
        <w:rPr>
          <w:rFonts w:ascii="Arial" w:eastAsia="Times New Roman" w:hAnsi="Arial" w:cs="Arial"/>
          <w:lang w:eastAsia="el-GR"/>
        </w:rPr>
        <w:t>, με ερευνητικό αντικείμενο την ανάπτυξη διαπολιτισμικών δεξιοτήτων.</w:t>
      </w:r>
    </w:p>
    <w:p w14:paraId="768557BA" w14:textId="77777777" w:rsidR="00C94D43" w:rsidRPr="00C94D43" w:rsidRDefault="00C94D43" w:rsidP="00C94D4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eastAsia="el-GR"/>
        </w:rPr>
      </w:pPr>
      <w:r w:rsidRPr="00C94D43">
        <w:rPr>
          <w:rFonts w:ascii="Arial" w:eastAsia="Times New Roman" w:hAnsi="Arial" w:cs="Arial"/>
          <w:bCs/>
          <w:lang w:eastAsia="el-GR"/>
        </w:rPr>
        <w:t>Μεταπτυχιακός τίτλος σπουδών στη Συνεχιζόμενη Εκπαίδευση</w:t>
      </w:r>
      <w:r w:rsidRPr="00C94D43">
        <w:rPr>
          <w:rFonts w:ascii="Arial" w:eastAsia="Times New Roman" w:hAnsi="Arial" w:cs="Arial"/>
          <w:lang w:eastAsia="el-GR"/>
        </w:rPr>
        <w:t xml:space="preserve"> από το Πανεπιστήμιο Μακεδονίας.</w:t>
      </w:r>
    </w:p>
    <w:p w14:paraId="7483602C" w14:textId="77777777" w:rsidR="00C94D43" w:rsidRPr="00C94D43" w:rsidRDefault="00C94D43" w:rsidP="00C94D4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eastAsia="el-GR"/>
        </w:rPr>
      </w:pPr>
      <w:r w:rsidRPr="00C94D43">
        <w:rPr>
          <w:rFonts w:ascii="Arial" w:eastAsia="Times New Roman" w:hAnsi="Arial" w:cs="Arial"/>
          <w:lang w:eastAsia="el-GR"/>
        </w:rPr>
        <w:t xml:space="preserve">Πτυχιούχος του </w:t>
      </w:r>
      <w:r w:rsidRPr="00C94D43">
        <w:rPr>
          <w:rFonts w:ascii="Arial" w:eastAsia="Times New Roman" w:hAnsi="Arial" w:cs="Arial"/>
          <w:bCs/>
          <w:lang w:eastAsia="el-GR"/>
        </w:rPr>
        <w:t>Τμήματος Επιστήμης Φυσικής Αγωγής και Αθλητισμού του ΑΠΘ</w:t>
      </w:r>
      <w:r w:rsidRPr="00C94D43">
        <w:rPr>
          <w:rFonts w:ascii="Arial" w:eastAsia="Times New Roman" w:hAnsi="Arial" w:cs="Arial"/>
          <w:lang w:eastAsia="el-GR"/>
        </w:rPr>
        <w:t>.</w:t>
      </w:r>
    </w:p>
    <w:p w14:paraId="6F0D5D82" w14:textId="77777777" w:rsidR="00C94D43" w:rsidRPr="00C94D43" w:rsidRDefault="00C94D43" w:rsidP="00C94D4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eastAsia="el-GR"/>
        </w:rPr>
      </w:pPr>
      <w:r w:rsidRPr="00C94D43">
        <w:rPr>
          <w:rFonts w:ascii="Arial" w:eastAsia="Times New Roman" w:hAnsi="Arial" w:cs="Arial"/>
          <w:bCs/>
          <w:lang w:eastAsia="el-GR"/>
        </w:rPr>
        <w:t>Πιστοποιημένη Εκπαιδεύτρια Ενηλίκων (ΕΟΠΠΕΠ)</w:t>
      </w:r>
      <w:r w:rsidRPr="00C94D43">
        <w:rPr>
          <w:rFonts w:ascii="Arial" w:eastAsia="Times New Roman" w:hAnsi="Arial" w:cs="Arial"/>
          <w:lang w:eastAsia="el-GR"/>
        </w:rPr>
        <w:t xml:space="preserve">, </w:t>
      </w:r>
      <w:r w:rsidRPr="00C94D43">
        <w:rPr>
          <w:rFonts w:ascii="Arial" w:eastAsia="Times New Roman" w:hAnsi="Arial" w:cs="Arial"/>
          <w:bCs/>
          <w:lang w:eastAsia="el-GR"/>
        </w:rPr>
        <w:t>Σύμβουλος Ανάπτυξης Ανθρώπινου Δυναμικού</w:t>
      </w:r>
      <w:r w:rsidRPr="00C94D43">
        <w:rPr>
          <w:rFonts w:ascii="Arial" w:eastAsia="Times New Roman" w:hAnsi="Arial" w:cs="Arial"/>
          <w:lang w:eastAsia="el-GR"/>
        </w:rPr>
        <w:t xml:space="preserve"> και </w:t>
      </w:r>
      <w:proofErr w:type="spellStart"/>
      <w:r w:rsidRPr="00C94D43">
        <w:rPr>
          <w:rFonts w:ascii="Arial" w:eastAsia="Times New Roman" w:hAnsi="Arial" w:cs="Arial"/>
          <w:bCs/>
          <w:lang w:eastAsia="el-GR"/>
        </w:rPr>
        <w:t>Mentor</w:t>
      </w:r>
      <w:proofErr w:type="spellEnd"/>
      <w:r w:rsidRPr="00C94D43">
        <w:rPr>
          <w:rFonts w:ascii="Arial" w:eastAsia="Times New Roman" w:hAnsi="Arial" w:cs="Arial"/>
          <w:bCs/>
          <w:lang w:eastAsia="el-GR"/>
        </w:rPr>
        <w:t xml:space="preserve"> στη Δημόσια Διοίκηση</w:t>
      </w:r>
      <w:r w:rsidRPr="00C94D43">
        <w:rPr>
          <w:rFonts w:ascii="Arial" w:eastAsia="Times New Roman" w:hAnsi="Arial" w:cs="Arial"/>
          <w:lang w:eastAsia="el-GR"/>
        </w:rPr>
        <w:t>.</w:t>
      </w:r>
    </w:p>
    <w:p w14:paraId="6EC94939" w14:textId="77777777" w:rsidR="00C94D43" w:rsidRPr="00C94D43" w:rsidRDefault="00C94D43" w:rsidP="00C94D4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eastAsia="el-GR"/>
        </w:rPr>
      </w:pPr>
      <w:r w:rsidRPr="00C94D43">
        <w:rPr>
          <w:rFonts w:ascii="Arial" w:eastAsia="Times New Roman" w:hAnsi="Arial" w:cs="Arial"/>
          <w:bCs/>
          <w:lang w:eastAsia="el-GR"/>
        </w:rPr>
        <w:t xml:space="preserve">Πιστοποιημένη </w:t>
      </w:r>
      <w:proofErr w:type="spellStart"/>
      <w:r w:rsidRPr="00C94D43">
        <w:rPr>
          <w:rFonts w:ascii="Arial" w:eastAsia="Times New Roman" w:hAnsi="Arial" w:cs="Arial"/>
          <w:bCs/>
          <w:lang w:eastAsia="el-GR"/>
        </w:rPr>
        <w:t>Ψυχοδραματίστρια</w:t>
      </w:r>
      <w:proofErr w:type="spellEnd"/>
      <w:r w:rsidRPr="00C94D43">
        <w:rPr>
          <w:rFonts w:ascii="Arial" w:eastAsia="Times New Roman" w:hAnsi="Arial" w:cs="Arial"/>
          <w:lang w:eastAsia="el-GR"/>
        </w:rPr>
        <w:t>.</w:t>
      </w:r>
    </w:p>
    <w:p w14:paraId="3B0AF96E" w14:textId="77777777" w:rsidR="00C94D43" w:rsidRPr="00C94D43" w:rsidRDefault="00C94D43" w:rsidP="00C94D43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Cs/>
          <w:lang w:eastAsia="el-GR"/>
        </w:rPr>
      </w:pPr>
      <w:r w:rsidRPr="00C94D43">
        <w:rPr>
          <w:rFonts w:ascii="Arial" w:eastAsia="Times New Roman" w:hAnsi="Arial" w:cs="Arial"/>
          <w:b/>
          <w:bCs/>
          <w:lang w:eastAsia="el-GR"/>
        </w:rPr>
        <w:t>Διδακτική Εμπειρία</w:t>
      </w:r>
      <w:r w:rsidRPr="00C94D43">
        <w:rPr>
          <w:rFonts w:ascii="Arial" w:eastAsia="Times New Roman" w:hAnsi="Arial" w:cs="Arial"/>
          <w:bCs/>
          <w:lang w:eastAsia="el-GR"/>
        </w:rPr>
        <w:t>:</w:t>
      </w:r>
    </w:p>
    <w:p w14:paraId="2F0FD631" w14:textId="77777777" w:rsidR="00C94D43" w:rsidRPr="00C94D43" w:rsidRDefault="00C94D43" w:rsidP="00C94D43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l-GR"/>
        </w:rPr>
      </w:pPr>
      <w:r w:rsidRPr="00C94D43">
        <w:rPr>
          <w:rFonts w:ascii="Arial" w:eastAsia="Times New Roman" w:hAnsi="Arial" w:cs="Arial"/>
          <w:bCs/>
          <w:lang w:eastAsia="el-GR"/>
        </w:rPr>
        <w:t>Διδάσκουσα στην ΑΣΠΑΙΤΕ – ΕΠΠΑΙΚ</w:t>
      </w:r>
      <w:r w:rsidRPr="00C94D43">
        <w:rPr>
          <w:rFonts w:ascii="Arial" w:eastAsia="Times New Roman" w:hAnsi="Arial" w:cs="Arial"/>
          <w:lang w:eastAsia="el-GR"/>
        </w:rPr>
        <w:t xml:space="preserve">, στο μάθημα </w:t>
      </w:r>
      <w:r w:rsidRPr="00C94D43">
        <w:rPr>
          <w:rFonts w:ascii="Arial" w:eastAsia="Times New Roman" w:hAnsi="Arial" w:cs="Arial"/>
          <w:bCs/>
          <w:lang w:eastAsia="el-GR"/>
        </w:rPr>
        <w:t>«Συμβουλευτική Ψυχολογία και Προσανατολισμός»</w:t>
      </w:r>
      <w:r w:rsidRPr="00C94D43">
        <w:rPr>
          <w:rFonts w:ascii="Arial" w:eastAsia="Times New Roman" w:hAnsi="Arial" w:cs="Arial"/>
          <w:lang w:eastAsia="el-GR"/>
        </w:rPr>
        <w:t>.</w:t>
      </w:r>
    </w:p>
    <w:p w14:paraId="0D98D87E" w14:textId="77777777" w:rsidR="00C94D43" w:rsidRPr="00C94D43" w:rsidRDefault="00C94D43" w:rsidP="00C94D43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l-GR"/>
        </w:rPr>
      </w:pPr>
      <w:r w:rsidRPr="00C94D43">
        <w:rPr>
          <w:rFonts w:ascii="Arial" w:eastAsia="Times New Roman" w:hAnsi="Arial" w:cs="Arial"/>
          <w:bCs/>
          <w:lang w:eastAsia="el-GR"/>
        </w:rPr>
        <w:t>Εισηγήτρια στο Εθνικό Κέντρο Δημόσιας Διοίκησης και Αυτοδιοίκησης (ΕΚΔΔΑ)</w:t>
      </w:r>
      <w:r w:rsidRPr="00C94D43">
        <w:rPr>
          <w:rFonts w:ascii="Arial" w:eastAsia="Times New Roman" w:hAnsi="Arial" w:cs="Arial"/>
          <w:lang w:eastAsia="el-GR"/>
        </w:rPr>
        <w:t xml:space="preserve"> από το 2015, με περισσότερες από </w:t>
      </w:r>
      <w:r w:rsidRPr="00C94D43">
        <w:rPr>
          <w:rFonts w:ascii="Arial" w:eastAsia="Times New Roman" w:hAnsi="Arial" w:cs="Arial"/>
          <w:bCs/>
          <w:lang w:eastAsia="el-GR"/>
        </w:rPr>
        <w:t>460 ώρες διδασκαλίας</w:t>
      </w:r>
      <w:r w:rsidRPr="00C94D43">
        <w:rPr>
          <w:rFonts w:ascii="Arial" w:eastAsia="Times New Roman" w:hAnsi="Arial" w:cs="Arial"/>
          <w:lang w:eastAsia="el-GR"/>
        </w:rPr>
        <w:t>, σε θεματικές διοίκησης, ανάπτυξης ανθρώπινου δυναμικού, εκπαίδευσης στελεχών, κοινωνικής πολιτικής, επικοινωνίας και ανάπτυξης δεξιοτήτων.</w:t>
      </w:r>
    </w:p>
    <w:p w14:paraId="3BB60036" w14:textId="77777777" w:rsidR="00C94D43" w:rsidRPr="00C94D43" w:rsidRDefault="00C94D43" w:rsidP="00C94D43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l-GR"/>
        </w:rPr>
      </w:pPr>
      <w:r w:rsidRPr="00C94D43">
        <w:rPr>
          <w:rFonts w:ascii="Arial" w:eastAsia="Times New Roman" w:hAnsi="Arial" w:cs="Arial"/>
          <w:bCs/>
          <w:lang w:eastAsia="el-GR"/>
        </w:rPr>
        <w:t>Εκπαιδεύτρια και επιστημονική συνεργάτιδα του Αριστοτελείου Πανεπιστημίου Θεσσαλονίκης</w:t>
      </w:r>
      <w:r w:rsidRPr="00C94D43">
        <w:rPr>
          <w:rFonts w:ascii="Arial" w:eastAsia="Times New Roman" w:hAnsi="Arial" w:cs="Arial"/>
          <w:lang w:eastAsia="el-GR"/>
        </w:rPr>
        <w:t>, με αντικείμενο τη διαπολιτισμική εκπαίδευση εκπαιδευτικών και φοιτητών.</w:t>
      </w:r>
    </w:p>
    <w:p w14:paraId="5032F86D" w14:textId="77777777" w:rsidR="00C94D43" w:rsidRPr="00C94D43" w:rsidRDefault="00C94D43" w:rsidP="00C94D43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l-GR"/>
        </w:rPr>
      </w:pPr>
      <w:r w:rsidRPr="00C94D43">
        <w:rPr>
          <w:rFonts w:ascii="Arial" w:eastAsia="Times New Roman" w:hAnsi="Arial" w:cs="Arial"/>
          <w:lang w:eastAsia="el-GR"/>
        </w:rPr>
        <w:t xml:space="preserve">Διδασκαλία και προσκεκλημένες εισηγήσεις σε </w:t>
      </w:r>
      <w:r w:rsidRPr="00C94D43">
        <w:rPr>
          <w:rFonts w:ascii="Arial" w:eastAsia="Times New Roman" w:hAnsi="Arial" w:cs="Arial"/>
          <w:bCs/>
          <w:lang w:eastAsia="el-GR"/>
        </w:rPr>
        <w:t>προπτυχιακά και μεταπτυχιακά προγράμματα</w:t>
      </w:r>
      <w:r w:rsidRPr="00C94D43">
        <w:rPr>
          <w:rFonts w:ascii="Arial" w:eastAsia="Times New Roman" w:hAnsi="Arial" w:cs="Arial"/>
          <w:lang w:eastAsia="el-GR"/>
        </w:rPr>
        <w:t>, καθώς και σχεδιασμός και υλοποίηση βιωματικών εκπαιδευτικών σεμιναρίων.</w:t>
      </w:r>
    </w:p>
    <w:p w14:paraId="68F6FA91" w14:textId="77777777" w:rsidR="00C94D43" w:rsidRPr="00C94D43" w:rsidRDefault="00C94D43" w:rsidP="00C94D43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Cs/>
          <w:lang w:eastAsia="el-GR"/>
        </w:rPr>
      </w:pPr>
      <w:r w:rsidRPr="00C94D43">
        <w:rPr>
          <w:rFonts w:ascii="Arial" w:eastAsia="Times New Roman" w:hAnsi="Arial" w:cs="Arial"/>
          <w:b/>
          <w:bCs/>
          <w:lang w:eastAsia="el-GR"/>
        </w:rPr>
        <w:t>Επαγγελματική – Ερευνητική Δραστηριότητα</w:t>
      </w:r>
      <w:r w:rsidRPr="00C94D43">
        <w:rPr>
          <w:rFonts w:ascii="Arial" w:eastAsia="Times New Roman" w:hAnsi="Arial" w:cs="Arial"/>
          <w:bCs/>
          <w:lang w:eastAsia="el-GR"/>
        </w:rPr>
        <w:t>:</w:t>
      </w:r>
      <w:bookmarkStart w:id="0" w:name="_GoBack"/>
      <w:bookmarkEnd w:id="0"/>
    </w:p>
    <w:p w14:paraId="65F77DBE" w14:textId="77777777" w:rsidR="00C94D43" w:rsidRPr="00C94D43" w:rsidRDefault="00C94D43" w:rsidP="00C94D43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l-GR"/>
        </w:rPr>
      </w:pPr>
      <w:r w:rsidRPr="00C94D43">
        <w:rPr>
          <w:rFonts w:ascii="Arial" w:eastAsia="Times New Roman" w:hAnsi="Arial" w:cs="Arial"/>
          <w:lang w:eastAsia="el-GR"/>
        </w:rPr>
        <w:t xml:space="preserve">Από τον Μάιο του 2025 είναι </w:t>
      </w:r>
      <w:r w:rsidRPr="00C94D43">
        <w:rPr>
          <w:rFonts w:ascii="Arial" w:eastAsia="Times New Roman" w:hAnsi="Arial" w:cs="Arial"/>
          <w:bCs/>
          <w:lang w:eastAsia="el-GR"/>
        </w:rPr>
        <w:t>Προϊσταμένη του Τμήματος Ορχηστικής Τέχνης του Δήμου Θεσσαλονίκης</w:t>
      </w:r>
      <w:r w:rsidRPr="00C94D43">
        <w:rPr>
          <w:rFonts w:ascii="Arial" w:eastAsia="Times New Roman" w:hAnsi="Arial" w:cs="Arial"/>
          <w:lang w:eastAsia="el-GR"/>
        </w:rPr>
        <w:t xml:space="preserve">, έχοντας την ευθύνη οργάνωσης και συντονισμού της Ανώτερης Επαγγελματικής και της Ερασιτεχνικής Σχολής Χορού. Διαθέτει </w:t>
      </w:r>
      <w:r w:rsidRPr="00C94D43">
        <w:rPr>
          <w:rFonts w:ascii="Arial" w:eastAsia="Times New Roman" w:hAnsi="Arial" w:cs="Arial"/>
          <w:bCs/>
          <w:lang w:eastAsia="el-GR"/>
        </w:rPr>
        <w:t>πολυετή εμπειρία σε θέσεις ευθύνης στον Δήμο Θεσσαλονίκης</w:t>
      </w:r>
      <w:r w:rsidRPr="00C94D43">
        <w:rPr>
          <w:rFonts w:ascii="Arial" w:eastAsia="Times New Roman" w:hAnsi="Arial" w:cs="Arial"/>
          <w:lang w:eastAsia="el-GR"/>
        </w:rPr>
        <w:t>, με αντικείμενο τη διοίκηση, την κοινωνική πολιτική, την κοινωνική ένταξη, την εκπαίδευση και τον συντονισμό ανθρώπινου δυναμικού.</w:t>
      </w:r>
    </w:p>
    <w:p w14:paraId="629FBF88" w14:textId="77777777" w:rsidR="00C94D43" w:rsidRPr="00C94D43" w:rsidRDefault="00C94D43" w:rsidP="00C94D43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l-GR"/>
        </w:rPr>
      </w:pPr>
      <w:r w:rsidRPr="00C94D43">
        <w:rPr>
          <w:rFonts w:ascii="Arial" w:eastAsia="Times New Roman" w:hAnsi="Arial" w:cs="Arial"/>
          <w:lang w:eastAsia="el-GR"/>
        </w:rPr>
        <w:t xml:space="preserve">Έχει σημαντική εμπειρία στον </w:t>
      </w:r>
      <w:r w:rsidRPr="00C94D43">
        <w:rPr>
          <w:rFonts w:ascii="Arial" w:eastAsia="Times New Roman" w:hAnsi="Arial" w:cs="Arial"/>
          <w:bCs/>
          <w:lang w:eastAsia="el-GR"/>
        </w:rPr>
        <w:t>σχεδιασμό, τον συντονισμό και την υλοποίηση εθνικών και ευρωπαϊκών προγραμμάτων</w:t>
      </w:r>
      <w:r w:rsidRPr="00C94D43">
        <w:rPr>
          <w:rFonts w:ascii="Arial" w:eastAsia="Times New Roman" w:hAnsi="Arial" w:cs="Arial"/>
          <w:lang w:eastAsia="el-GR"/>
        </w:rPr>
        <w:t xml:space="preserve"> στους τομείς της εκπαίδευσης, της κοινωνικής συμπερίληψης και της </w:t>
      </w:r>
      <w:proofErr w:type="spellStart"/>
      <w:r w:rsidRPr="00C94D43">
        <w:rPr>
          <w:rFonts w:ascii="Arial" w:eastAsia="Times New Roman" w:hAnsi="Arial" w:cs="Arial"/>
          <w:lang w:eastAsia="el-GR"/>
        </w:rPr>
        <w:t>διαπολιτισμικότητας</w:t>
      </w:r>
      <w:proofErr w:type="spellEnd"/>
      <w:r w:rsidRPr="00C94D43">
        <w:rPr>
          <w:rFonts w:ascii="Arial" w:eastAsia="Times New Roman" w:hAnsi="Arial" w:cs="Arial"/>
          <w:lang w:eastAsia="el-GR"/>
        </w:rPr>
        <w:t xml:space="preserve">. </w:t>
      </w:r>
      <w:r w:rsidRPr="00C94D43">
        <w:rPr>
          <w:rFonts w:ascii="Arial" w:eastAsia="Times New Roman" w:hAnsi="Arial" w:cs="Arial"/>
          <w:lang w:eastAsia="el-GR"/>
        </w:rPr>
        <w:lastRenderedPageBreak/>
        <w:t xml:space="preserve">Στο πλαίσιο του ευρωπαϊκού προγράμματος </w:t>
      </w:r>
      <w:r w:rsidRPr="00C94D43">
        <w:rPr>
          <w:rFonts w:ascii="Arial" w:eastAsia="Times New Roman" w:hAnsi="Arial" w:cs="Arial"/>
          <w:bCs/>
          <w:lang w:eastAsia="el-GR"/>
        </w:rPr>
        <w:t>INTERCOMP (</w:t>
      </w:r>
      <w:proofErr w:type="spellStart"/>
      <w:r w:rsidRPr="00C94D43">
        <w:rPr>
          <w:rFonts w:ascii="Arial" w:eastAsia="Times New Roman" w:hAnsi="Arial" w:cs="Arial"/>
          <w:bCs/>
          <w:lang w:eastAsia="el-GR"/>
        </w:rPr>
        <w:t>Erasmus</w:t>
      </w:r>
      <w:proofErr w:type="spellEnd"/>
      <w:r w:rsidRPr="00C94D43">
        <w:rPr>
          <w:rFonts w:ascii="Arial" w:eastAsia="Times New Roman" w:hAnsi="Arial" w:cs="Arial"/>
          <w:bCs/>
          <w:lang w:eastAsia="el-GR"/>
        </w:rPr>
        <w:t>+)</w:t>
      </w:r>
      <w:r w:rsidRPr="00C94D43">
        <w:rPr>
          <w:rFonts w:ascii="Arial" w:eastAsia="Times New Roman" w:hAnsi="Arial" w:cs="Arial"/>
          <w:lang w:eastAsia="el-GR"/>
        </w:rPr>
        <w:t xml:space="preserve"> συμμετείχε στην ανάπτυξη εκπαιδευτικών εργαλείων διαπολιτισμικής εκπαίδευσης και στην εκπαίδευση εκπαιδευτικών.</w:t>
      </w:r>
    </w:p>
    <w:p w14:paraId="2583B89F" w14:textId="77777777" w:rsidR="00C94D43" w:rsidRPr="00C94D43" w:rsidRDefault="00C94D43" w:rsidP="00C94D43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l-GR"/>
        </w:rPr>
      </w:pPr>
      <w:r w:rsidRPr="00C94D43">
        <w:rPr>
          <w:rFonts w:ascii="Arial" w:eastAsia="Times New Roman" w:hAnsi="Arial" w:cs="Arial"/>
          <w:lang w:eastAsia="el-GR"/>
        </w:rPr>
        <w:t xml:space="preserve">Το ερευνητικό και επιστημονικό της έργο επικεντρώνεται στη </w:t>
      </w:r>
      <w:r w:rsidRPr="00C94D43">
        <w:rPr>
          <w:rFonts w:ascii="Arial" w:eastAsia="Times New Roman" w:hAnsi="Arial" w:cs="Arial"/>
          <w:bCs/>
          <w:lang w:eastAsia="el-GR"/>
        </w:rPr>
        <w:t>διαπολιτισμική εκπαίδευση, την εκπαιδευτική ψυχολογία, την εκπαίδευση ενηλίκων και την κοινωνική συμπερίληψη</w:t>
      </w:r>
      <w:r w:rsidRPr="00C94D43">
        <w:rPr>
          <w:rFonts w:ascii="Arial" w:eastAsia="Times New Roman" w:hAnsi="Arial" w:cs="Arial"/>
          <w:lang w:eastAsia="el-GR"/>
        </w:rPr>
        <w:t xml:space="preserve">. Έχει συμμετάσχει με εισηγήσεις σε ελληνικά και διεθνή επιστημονικά συνέδρια και διαθέτει </w:t>
      </w:r>
      <w:r w:rsidRPr="00C94D43">
        <w:rPr>
          <w:rFonts w:ascii="Arial" w:eastAsia="Times New Roman" w:hAnsi="Arial" w:cs="Arial"/>
          <w:bCs/>
          <w:lang w:eastAsia="el-GR"/>
        </w:rPr>
        <w:t>δημοσιεύσεις σε διεθνή επιστημονικά περιοδικά και συλλογικούς τόμους</w:t>
      </w:r>
      <w:r w:rsidRPr="00C94D43">
        <w:rPr>
          <w:rFonts w:ascii="Arial" w:eastAsia="Times New Roman" w:hAnsi="Arial" w:cs="Arial"/>
          <w:lang w:eastAsia="el-GR"/>
        </w:rPr>
        <w:t>.</w:t>
      </w:r>
    </w:p>
    <w:p w14:paraId="23C2DB06" w14:textId="77777777" w:rsidR="009159BB" w:rsidRPr="00C94D43" w:rsidRDefault="009159BB">
      <w:pPr>
        <w:rPr>
          <w:rFonts w:ascii="Arial" w:hAnsi="Arial" w:cs="Arial"/>
        </w:rPr>
      </w:pPr>
    </w:p>
    <w:sectPr w:rsidR="009159BB" w:rsidRPr="00C94D43" w:rsidSect="004B3843">
      <w:pgSz w:w="11900" w:h="16840" w:code="9"/>
      <w:pgMar w:top="1134" w:right="284" w:bottom="1134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003428"/>
    <w:multiLevelType w:val="multilevel"/>
    <w:tmpl w:val="47608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B1399B"/>
    <w:multiLevelType w:val="multilevel"/>
    <w:tmpl w:val="52C4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1C"/>
    <w:rsid w:val="002C498B"/>
    <w:rsid w:val="004B3843"/>
    <w:rsid w:val="00594D1C"/>
    <w:rsid w:val="009159BB"/>
    <w:rsid w:val="00C9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F5E81"/>
  <w15:chartTrackingRefBased/>
  <w15:docId w15:val="{13BD4772-3807-496D-856E-22B88D4D3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Char"/>
    <w:uiPriority w:val="9"/>
    <w:qFormat/>
    <w:rsid w:val="00C94D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3">
    <w:name w:val="heading 3"/>
    <w:basedOn w:val="a"/>
    <w:link w:val="3Char"/>
    <w:uiPriority w:val="9"/>
    <w:qFormat/>
    <w:rsid w:val="00C94D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C94D43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C94D43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Web">
    <w:name w:val="Normal (Web)"/>
    <w:basedOn w:val="a"/>
    <w:uiPriority w:val="99"/>
    <w:semiHidden/>
    <w:unhideWhenUsed/>
    <w:rsid w:val="00C94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C94D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0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Πολίτη Βιργινία</dc:creator>
  <cp:keywords/>
  <dc:description/>
  <cp:lastModifiedBy>Πολίτη Βιργινία</cp:lastModifiedBy>
  <cp:revision>3</cp:revision>
  <dcterms:created xsi:type="dcterms:W3CDTF">2026-08-28T05:54:00Z</dcterms:created>
  <dcterms:modified xsi:type="dcterms:W3CDTF">2026-08-28T05:56:00Z</dcterms:modified>
</cp:coreProperties>
</file>